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1629" w14:textId="2ED7A02E" w:rsidR="00B03670" w:rsidRDefault="002161E5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апрель 2021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2F7605BA" w14:textId="65280C7B" w:rsidR="00B03670" w:rsidRDefault="002161E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01.04.2021</w:t>
      </w:r>
      <w:r>
        <w:rPr>
          <w:rFonts w:ascii="Times New Roman" w:hAnsi="Times New Roman"/>
          <w:b/>
          <w:sz w:val="28"/>
          <w:szCs w:val="28"/>
        </w:rPr>
        <w:t xml:space="preserve"> по 30.04.2021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B03670" w14:paraId="2A3F5A6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DC67A73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22546B5D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1BA7A39B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093C3C77" w14:textId="77777777" w:rsidR="00B03670" w:rsidRDefault="00B03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6E85BD3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7B178923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учреждения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50F4FB99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61650E65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7CE63585" w14:textId="77777777" w:rsidR="00B03670" w:rsidRDefault="00B0367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A020AF" w14:textId="77777777" w:rsidR="00B03670" w:rsidRDefault="00B0367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12ACAB" w14:textId="77777777" w:rsidR="00B03670" w:rsidRDefault="00B0367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7706D2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044D72F2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B03670" w14:paraId="4E6368D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B7CB707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71" w:type="dxa"/>
            <w:vAlign w:val="center"/>
          </w:tcPr>
          <w:p w14:paraId="5A86608E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II открытом конкурсе ведущих и фестиваль "Птица Говорун»</w:t>
            </w:r>
          </w:p>
        </w:tc>
        <w:tc>
          <w:tcPr>
            <w:tcW w:w="1673" w:type="dxa"/>
            <w:vAlign w:val="center"/>
          </w:tcPr>
          <w:p w14:paraId="70331FB2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05.04.2020</w:t>
            </w:r>
          </w:p>
          <w:p w14:paraId="7453D00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12.00-17.00</w:t>
            </w:r>
          </w:p>
        </w:tc>
        <w:tc>
          <w:tcPr>
            <w:tcW w:w="2126" w:type="dxa"/>
            <w:vAlign w:val="center"/>
          </w:tcPr>
          <w:p w14:paraId="4E60406F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г.Москва, п.Филимонковское, пос.Марьино, д.3, МБУ "ЦКС "Филимонковское"</w:t>
            </w:r>
          </w:p>
        </w:tc>
        <w:tc>
          <w:tcPr>
            <w:tcW w:w="2126" w:type="dxa"/>
            <w:vAlign w:val="center"/>
          </w:tcPr>
          <w:p w14:paraId="5D94BC76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 "ЦКС "Филимонковское"</w:t>
            </w:r>
          </w:p>
        </w:tc>
        <w:tc>
          <w:tcPr>
            <w:tcW w:w="2268" w:type="dxa"/>
            <w:vAlign w:val="center"/>
          </w:tcPr>
          <w:p w14:paraId="2E0EE86A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  <w:p w14:paraId="0CF6F36B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  <w:p w14:paraId="78E4F93A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33A3078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6A620B96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B03670" w14:paraId="1162594E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6B9C770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871" w:type="dxa"/>
            <w:vAlign w:val="center"/>
          </w:tcPr>
          <w:p w14:paraId="3024EA88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по документальному фильму «Неизвестная война» Р.Кармена для старшеклассников.</w:t>
            </w:r>
          </w:p>
          <w:p w14:paraId="13462AE4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восток»</w:t>
            </w:r>
          </w:p>
        </w:tc>
        <w:tc>
          <w:tcPr>
            <w:tcW w:w="1673" w:type="dxa"/>
            <w:vAlign w:val="center"/>
          </w:tcPr>
          <w:p w14:paraId="05E82B3F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14:paraId="36CFCF21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 w14:paraId="5D49E427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6C28AB9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050E44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14:paraId="5A514DA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C1C0648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A29EE77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5AE443E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97CBF69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 w14:paraId="21C80486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3670" w14:paraId="69DD65C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508C9E6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14:paraId="3D3637C0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«Благовещениье». Золотая рыбка</w:t>
            </w:r>
          </w:p>
        </w:tc>
        <w:tc>
          <w:tcPr>
            <w:tcW w:w="1673" w:type="dxa"/>
            <w:vAlign w:val="center"/>
          </w:tcPr>
          <w:p w14:paraId="64058741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14:paraId="4322C5E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12.00-13.00</w:t>
            </w:r>
          </w:p>
        </w:tc>
        <w:tc>
          <w:tcPr>
            <w:tcW w:w="2126" w:type="dxa"/>
            <w:vAlign w:val="center"/>
          </w:tcPr>
          <w:p w14:paraId="280EB0A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школа в д.Пучково</w:t>
            </w:r>
          </w:p>
        </w:tc>
        <w:tc>
          <w:tcPr>
            <w:tcW w:w="2126" w:type="dxa"/>
            <w:vAlign w:val="center"/>
          </w:tcPr>
          <w:p w14:paraId="569B643C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Православная школа в д.Пучково</w:t>
            </w:r>
          </w:p>
        </w:tc>
        <w:tc>
          <w:tcPr>
            <w:tcW w:w="2268" w:type="dxa"/>
            <w:vAlign w:val="center"/>
          </w:tcPr>
          <w:p w14:paraId="226137C7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06A588F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7832925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DCE2EA2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 w14:paraId="09DFCD8E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03670" w14:paraId="5460725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6D95542F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 w14:paraId="14CB7C53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/>
                <w:sz w:val="28"/>
                <w:szCs w:val="28"/>
              </w:rPr>
              <w:t>акустической музыки</w:t>
            </w:r>
          </w:p>
        </w:tc>
        <w:tc>
          <w:tcPr>
            <w:tcW w:w="1673" w:type="dxa"/>
            <w:vAlign w:val="center"/>
          </w:tcPr>
          <w:p w14:paraId="5D6D295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  <w:p w14:paraId="3FD79006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18.00-20.00</w:t>
            </w:r>
          </w:p>
        </w:tc>
        <w:tc>
          <w:tcPr>
            <w:tcW w:w="2126" w:type="dxa"/>
            <w:vAlign w:val="center"/>
          </w:tcPr>
          <w:p w14:paraId="4BBD1078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F2DA0B7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47B4D26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МБУК "ДК "Звёздный»</w:t>
            </w:r>
          </w:p>
        </w:tc>
        <w:tc>
          <w:tcPr>
            <w:tcW w:w="2268" w:type="dxa"/>
            <w:vAlign w:val="center"/>
          </w:tcPr>
          <w:p w14:paraId="094B54EB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2A0571FF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DF30713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F6329A9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7A42165A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03670" w14:paraId="1E6C2F0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30FEA0C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649291CB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«Только Джаз». Джаз-оркестр</w:t>
            </w:r>
          </w:p>
        </w:tc>
        <w:tc>
          <w:tcPr>
            <w:tcW w:w="1673" w:type="dxa"/>
            <w:vAlign w:val="center"/>
          </w:tcPr>
          <w:p w14:paraId="65F004DE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  <w:p w14:paraId="43F7969C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17.00-19.00</w:t>
            </w:r>
          </w:p>
        </w:tc>
        <w:tc>
          <w:tcPr>
            <w:tcW w:w="2126" w:type="dxa"/>
            <w:vAlign w:val="center"/>
          </w:tcPr>
          <w:p w14:paraId="0C59AFF9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МО, Подольск Высотная ул., 5/12, </w:t>
            </w:r>
          </w:p>
        </w:tc>
        <w:tc>
          <w:tcPr>
            <w:tcW w:w="2126" w:type="dxa"/>
            <w:vAlign w:val="center"/>
          </w:tcPr>
          <w:p w14:paraId="67C09A0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 ДО Детская музыкальная школа № 1</w:t>
            </w:r>
          </w:p>
        </w:tc>
        <w:tc>
          <w:tcPr>
            <w:tcW w:w="2268" w:type="dxa"/>
            <w:vAlign w:val="center"/>
          </w:tcPr>
          <w:p w14:paraId="62E0FB3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2360" w:type="dxa"/>
            <w:vAlign w:val="center"/>
          </w:tcPr>
          <w:p w14:paraId="6C11770A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искусств</w:t>
            </w:r>
          </w:p>
        </w:tc>
        <w:tc>
          <w:tcPr>
            <w:tcW w:w="1368" w:type="dxa"/>
            <w:vAlign w:val="center"/>
          </w:tcPr>
          <w:p w14:paraId="7510BE94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B03670" w14:paraId="0D782A2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754CB60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4B0B05AE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«Судьба России- моя судьба» и выставка экспонатов стрелкового оружия. </w:t>
            </w:r>
          </w:p>
        </w:tc>
        <w:tc>
          <w:tcPr>
            <w:tcW w:w="1673" w:type="dxa"/>
            <w:vAlign w:val="center"/>
          </w:tcPr>
          <w:p w14:paraId="00E5BBF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  <w:p w14:paraId="08684E0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13.30-17.30</w:t>
            </w:r>
          </w:p>
        </w:tc>
        <w:tc>
          <w:tcPr>
            <w:tcW w:w="2126" w:type="dxa"/>
            <w:vAlign w:val="center"/>
          </w:tcPr>
          <w:p w14:paraId="2485C92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3B825FAE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139D6021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14:paraId="177D9FEB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496CAA40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8CC35B6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D35667F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Конференция, выставка</w:t>
            </w:r>
          </w:p>
        </w:tc>
        <w:tc>
          <w:tcPr>
            <w:tcW w:w="1368" w:type="dxa"/>
            <w:vAlign w:val="center"/>
          </w:tcPr>
          <w:p w14:paraId="04AA1F1C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B03670" w14:paraId="6C43C0A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5F5B764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14:paraId="4E894B06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bookmarkStart w:id="0" w:name="OLE_LINK1"/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Открытом</w:t>
            </w:r>
          </w:p>
          <w:p w14:paraId="040FFAE7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молодежном    фестивале</w:t>
            </w:r>
          </w:p>
          <w:p w14:paraId="74191B99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«Новое Поколение»</w:t>
            </w:r>
            <w:bookmarkEnd w:id="0"/>
          </w:p>
        </w:tc>
        <w:tc>
          <w:tcPr>
            <w:tcW w:w="1673" w:type="dxa"/>
            <w:vAlign w:val="center"/>
          </w:tcPr>
          <w:p w14:paraId="0244B8D1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18.04.2020</w:t>
            </w:r>
          </w:p>
          <w:p w14:paraId="2172E3B3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14.00-17.00</w:t>
            </w:r>
          </w:p>
        </w:tc>
        <w:tc>
          <w:tcPr>
            <w:tcW w:w="2126" w:type="dxa"/>
            <w:vAlign w:val="center"/>
          </w:tcPr>
          <w:p w14:paraId="4F95FF3A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поселение  Первомайское, п. Птичное, ул. Центральная,  д. 101,  ДК «Десна».</w:t>
            </w:r>
          </w:p>
        </w:tc>
        <w:tc>
          <w:tcPr>
            <w:tcW w:w="2126" w:type="dxa"/>
            <w:vAlign w:val="center"/>
          </w:tcPr>
          <w:p w14:paraId="486D4390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zh-CN"/>
              </w:rPr>
              <w:t>ДК «Десна»</w:t>
            </w:r>
          </w:p>
        </w:tc>
        <w:tc>
          <w:tcPr>
            <w:tcW w:w="2268" w:type="dxa"/>
            <w:vAlign w:val="center"/>
          </w:tcPr>
          <w:p w14:paraId="22C5CFF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9C72838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85EB3C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422AA90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30F619AD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03670" w14:paraId="3320587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E420F4B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14:paraId="4751A79B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православном празднике «Светлая Пасха». Золотая рыбка</w:t>
            </w:r>
          </w:p>
        </w:tc>
        <w:tc>
          <w:tcPr>
            <w:tcW w:w="1673" w:type="dxa"/>
            <w:vAlign w:val="center"/>
          </w:tcPr>
          <w:p w14:paraId="2297CCC9" w14:textId="77777777" w:rsidR="00B03670" w:rsidRDefault="0021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19.04.2020</w:t>
            </w:r>
          </w:p>
          <w:p w14:paraId="34980EF1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 w14:paraId="4881F7CF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Покрова, Храм</w:t>
            </w:r>
          </w:p>
        </w:tc>
        <w:tc>
          <w:tcPr>
            <w:tcW w:w="2126" w:type="dxa"/>
            <w:vAlign w:val="center"/>
          </w:tcPr>
          <w:p w14:paraId="3D0CAC3F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Покрова, Храм</w:t>
            </w:r>
          </w:p>
        </w:tc>
        <w:tc>
          <w:tcPr>
            <w:tcW w:w="2268" w:type="dxa"/>
            <w:vAlign w:val="center"/>
          </w:tcPr>
          <w:p w14:paraId="2A38C3E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EBF6428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F722F11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A848588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 w14:paraId="19036AAE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B03670" w14:paraId="401ECA4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AEFDE51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5F30D5FD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по документальному фильму «Неизвестная война» Р.Кармена для старшеклассников.</w:t>
            </w:r>
          </w:p>
          <w:p w14:paraId="6F8E41D2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«Освобождение Европы»</w:t>
            </w:r>
          </w:p>
        </w:tc>
        <w:tc>
          <w:tcPr>
            <w:tcW w:w="1673" w:type="dxa"/>
            <w:vAlign w:val="center"/>
          </w:tcPr>
          <w:p w14:paraId="3F7FF93E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</w:t>
            </w:r>
          </w:p>
          <w:p w14:paraId="2B89A55A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 w14:paraId="5A9941C3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447CCE66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30702DD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F0589AA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27F0D22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F27C20B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34C0107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5D04C12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 w14:paraId="53034945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3670" w14:paraId="38384F8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84333C6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14:paraId="45262A4A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Празднование 30-тие Освящения Храма в д.Пучково. Золотая рыбка</w:t>
            </w:r>
          </w:p>
        </w:tc>
        <w:tc>
          <w:tcPr>
            <w:tcW w:w="1673" w:type="dxa"/>
            <w:vAlign w:val="center"/>
          </w:tcPr>
          <w:p w14:paraId="6431405B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  <w:p w14:paraId="507EDD57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12.00-14.00</w:t>
            </w:r>
          </w:p>
        </w:tc>
        <w:tc>
          <w:tcPr>
            <w:tcW w:w="2126" w:type="dxa"/>
            <w:vAlign w:val="center"/>
          </w:tcPr>
          <w:p w14:paraId="2DFE3D3B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д.Пучково</w:t>
            </w:r>
          </w:p>
        </w:tc>
        <w:tc>
          <w:tcPr>
            <w:tcW w:w="2126" w:type="dxa"/>
            <w:vAlign w:val="center"/>
          </w:tcPr>
          <w:p w14:paraId="0D7FC61F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д.Пучково</w:t>
            </w:r>
          </w:p>
        </w:tc>
        <w:tc>
          <w:tcPr>
            <w:tcW w:w="2268" w:type="dxa"/>
            <w:vAlign w:val="center"/>
          </w:tcPr>
          <w:p w14:paraId="79E043E3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B99573F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4B4E86D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B455D97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 w14:paraId="4F2421FA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B03670" w14:paraId="0D41958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634FFAD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14:paraId="0E56A2D6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XX Троицкий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фестиваль танцевальных коллективов "Магия танца"</w:t>
            </w:r>
          </w:p>
        </w:tc>
        <w:tc>
          <w:tcPr>
            <w:tcW w:w="1673" w:type="dxa"/>
            <w:vAlign w:val="center"/>
          </w:tcPr>
          <w:p w14:paraId="2CB19CF9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  <w:p w14:paraId="34DFBCE5" w14:textId="77777777" w:rsidR="00B03670" w:rsidRDefault="0021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14.00-16.00</w:t>
            </w:r>
          </w:p>
        </w:tc>
        <w:tc>
          <w:tcPr>
            <w:tcW w:w="2126" w:type="dxa"/>
            <w:vAlign w:val="center"/>
          </w:tcPr>
          <w:p w14:paraId="065E7F20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им.Глинки</w:t>
            </w:r>
          </w:p>
        </w:tc>
        <w:tc>
          <w:tcPr>
            <w:tcW w:w="2126" w:type="dxa"/>
            <w:vAlign w:val="center"/>
          </w:tcPr>
          <w:p w14:paraId="723FB19C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08D965A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2CDA4BB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6356FF4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B14AB33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2F888E9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03A93421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03670" w14:paraId="1158D03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8123715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1" w:type="dxa"/>
            <w:vAlign w:val="center"/>
          </w:tcPr>
          <w:p w14:paraId="5DD7EEB4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«Библионочь». Песня</w:t>
            </w:r>
          </w:p>
        </w:tc>
        <w:tc>
          <w:tcPr>
            <w:tcW w:w="1673" w:type="dxa"/>
            <w:vAlign w:val="center"/>
          </w:tcPr>
          <w:p w14:paraId="3FED5392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  <w:p w14:paraId="0EABDC43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17.00-20.30</w:t>
            </w:r>
          </w:p>
          <w:p w14:paraId="722DB01B" w14:textId="77777777" w:rsidR="00B03670" w:rsidRDefault="00B0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C9FDBC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14:paraId="2917EDF0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Библиотека №2</w:t>
            </w:r>
          </w:p>
        </w:tc>
        <w:tc>
          <w:tcPr>
            <w:tcW w:w="2268" w:type="dxa"/>
            <w:vAlign w:val="center"/>
          </w:tcPr>
          <w:p w14:paraId="160FE575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AE2881A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F8C3C0A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1E8295F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 w14:paraId="6287DDE7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3670" w14:paraId="40D5C37C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1737C983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14:paraId="523A54AC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Джем клуб</w:t>
            </w:r>
          </w:p>
          <w:p w14:paraId="22CF1929" w14:textId="77777777" w:rsidR="00B03670" w:rsidRDefault="00B0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7E050917" w14:textId="77777777" w:rsidR="00B03670" w:rsidRDefault="002161E5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  <w:p w14:paraId="223AB756" w14:textId="77777777" w:rsidR="00B03670" w:rsidRDefault="002161E5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20.00-23.00</w:t>
            </w:r>
          </w:p>
        </w:tc>
        <w:tc>
          <w:tcPr>
            <w:tcW w:w="2126" w:type="dxa"/>
            <w:vAlign w:val="center"/>
          </w:tcPr>
          <w:p w14:paraId="41981B02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351017C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55B298C9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F9C2D57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58436AC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C325D0C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2852CD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CFD5A37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368" w:type="dxa"/>
            <w:vAlign w:val="center"/>
          </w:tcPr>
          <w:p w14:paraId="2E7ABE5B" w14:textId="77777777" w:rsidR="00B03670" w:rsidRDefault="00B03670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E582C0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03670" w14:paraId="4733090C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63B94DAD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14:paraId="56E5D9B0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«Красная горка». Золотая рыбка</w:t>
            </w:r>
          </w:p>
        </w:tc>
        <w:tc>
          <w:tcPr>
            <w:tcW w:w="1673" w:type="dxa"/>
            <w:vAlign w:val="center"/>
          </w:tcPr>
          <w:p w14:paraId="4ADD07BC" w14:textId="77777777" w:rsidR="00B03670" w:rsidRDefault="002161E5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26.04.2020</w:t>
            </w:r>
          </w:p>
          <w:p w14:paraId="1C7E8620" w14:textId="77777777" w:rsidR="00B03670" w:rsidRDefault="002161E5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12.00-14.00</w:t>
            </w:r>
          </w:p>
        </w:tc>
        <w:tc>
          <w:tcPr>
            <w:tcW w:w="2126" w:type="dxa"/>
            <w:vAlign w:val="center"/>
          </w:tcPr>
          <w:p w14:paraId="3CEC3066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д.Пучково</w:t>
            </w:r>
          </w:p>
        </w:tc>
        <w:tc>
          <w:tcPr>
            <w:tcW w:w="2126" w:type="dxa"/>
            <w:vAlign w:val="center"/>
          </w:tcPr>
          <w:p w14:paraId="4C098A6D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д.Пучково</w:t>
            </w:r>
          </w:p>
        </w:tc>
        <w:tc>
          <w:tcPr>
            <w:tcW w:w="2268" w:type="dxa"/>
            <w:vAlign w:val="center"/>
          </w:tcPr>
          <w:p w14:paraId="25105B7B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F923607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72F9B29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8604E08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 w14:paraId="519E7673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B03670" w14:paraId="135A34E8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0BEEE116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14:paraId="663DC6A8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«Дракон». Подмостки</w:t>
            </w:r>
          </w:p>
        </w:tc>
        <w:tc>
          <w:tcPr>
            <w:tcW w:w="1673" w:type="dxa"/>
            <w:vAlign w:val="center"/>
          </w:tcPr>
          <w:p w14:paraId="6AFB07AD" w14:textId="77777777" w:rsidR="00B03670" w:rsidRDefault="002161E5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Дата и время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уточняются</w:t>
            </w:r>
          </w:p>
        </w:tc>
        <w:tc>
          <w:tcPr>
            <w:tcW w:w="2126" w:type="dxa"/>
            <w:vAlign w:val="center"/>
          </w:tcPr>
          <w:p w14:paraId="3B626039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48124598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004BEBA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1158544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1A6552D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51E6E06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B6FAB62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60E81DB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15986B54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B03670" w14:paraId="1BCCA792" w14:textId="77777777">
        <w:trPr>
          <w:trHeight w:val="1834"/>
          <w:jc w:val="center"/>
        </w:trPr>
        <w:tc>
          <w:tcPr>
            <w:tcW w:w="526" w:type="dxa"/>
            <w:vAlign w:val="center"/>
          </w:tcPr>
          <w:p w14:paraId="06AC7563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  <w:vAlign w:val="center"/>
          </w:tcPr>
          <w:p w14:paraId="212006EC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«Самый, самый», ½ финала</w:t>
            </w:r>
          </w:p>
        </w:tc>
        <w:tc>
          <w:tcPr>
            <w:tcW w:w="1673" w:type="dxa"/>
            <w:vAlign w:val="center"/>
          </w:tcPr>
          <w:p w14:paraId="64B648CD" w14:textId="77777777" w:rsidR="00B03670" w:rsidRDefault="002161E5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14:paraId="4013BBBC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5015FE47" w14:textId="77777777" w:rsidR="00B03670" w:rsidRDefault="00216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6C8C19B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EB85305" w14:textId="77777777" w:rsidR="00B03670" w:rsidRDefault="002161E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14:paraId="50559618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E6C0828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181E6E3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F834BC9" w14:textId="77777777" w:rsidR="00B03670" w:rsidRDefault="002161E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14:paraId="2AFF3623" w14:textId="77777777" w:rsidR="00B03670" w:rsidRDefault="002161E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15455120" w14:textId="77777777" w:rsidR="00B03670" w:rsidRDefault="00B03670"/>
    <w:sectPr w:rsidR="00B03670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97363132">
    <w:abstractNumId w:val="2"/>
  </w:num>
  <w:num w:numId="2" w16cid:durableId="885338868">
    <w:abstractNumId w:val="0"/>
  </w:num>
  <w:num w:numId="3" w16cid:durableId="11832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70"/>
    <w:rsid w:val="002161E5"/>
    <w:rsid w:val="00B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713D2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Вика</cp:lastModifiedBy>
  <cp:revision>8</cp:revision>
  <cp:lastPrinted>2020-02-28T07:33:00Z</cp:lastPrinted>
  <dcterms:created xsi:type="dcterms:W3CDTF">2020-03-05T09:09:00Z</dcterms:created>
  <dcterms:modified xsi:type="dcterms:W3CDTF">2022-06-27T13:49:00Z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